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B2" w:rsidRPr="006679D7" w:rsidRDefault="000316B2" w:rsidP="000316B2">
      <w:pPr>
        <w:jc w:val="center"/>
        <w:rPr>
          <w:lang w:val="kk-KZ"/>
        </w:rPr>
      </w:pPr>
      <w:r>
        <w:rPr>
          <w:lang w:val="kk-KZ"/>
        </w:rPr>
        <w:t xml:space="preserve">ӘЛ-ФАРАБИ АТЫНДАҒЫ ҚАЗАҚ ҰЛТТЫҚ УНИВЕРСИТЕТІ </w:t>
      </w:r>
    </w:p>
    <w:p w:rsidR="000316B2" w:rsidRDefault="000316B2" w:rsidP="000316B2">
      <w:pPr>
        <w:jc w:val="center"/>
        <w:rPr>
          <w:lang w:val="kk-KZ"/>
        </w:rPr>
      </w:pPr>
      <w:r>
        <w:rPr>
          <w:lang w:val="kk-KZ"/>
        </w:rPr>
        <w:t>Философия және саясаттану факультеті</w:t>
      </w:r>
    </w:p>
    <w:p w:rsidR="000316B2" w:rsidRDefault="000316B2" w:rsidP="000316B2">
      <w:pPr>
        <w:jc w:val="center"/>
        <w:rPr>
          <w:b/>
          <w:lang w:val="kk-KZ"/>
        </w:rPr>
      </w:pPr>
    </w:p>
    <w:p w:rsidR="00AF7294" w:rsidRPr="00AF7294" w:rsidRDefault="000316B2" w:rsidP="00AF7294">
      <w:pPr>
        <w:pStyle w:val="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="00381751">
        <w:rPr>
          <w:b/>
          <w:sz w:val="24"/>
          <w:szCs w:val="24"/>
          <w:lang w:val="kk-KZ"/>
        </w:rPr>
        <w:t>«</w:t>
      </w:r>
      <w:r w:rsidR="008E37D3">
        <w:rPr>
          <w:b/>
          <w:sz w:val="24"/>
          <w:szCs w:val="24"/>
          <w:lang w:val="kk-KZ"/>
        </w:rPr>
        <w:t>Психология</w:t>
      </w:r>
      <w:r w:rsidR="00AF7294" w:rsidRPr="000316B2">
        <w:rPr>
          <w:b/>
          <w:sz w:val="24"/>
          <w:szCs w:val="24"/>
          <w:lang w:val="kk-KZ"/>
        </w:rPr>
        <w:t>-</w:t>
      </w:r>
      <w:r w:rsidR="00AF7294" w:rsidRPr="00AF7294">
        <w:rPr>
          <w:b/>
          <w:sz w:val="24"/>
          <w:szCs w:val="24"/>
          <w:lang w:val="kk-KZ"/>
        </w:rPr>
        <w:t xml:space="preserve">педагогикалық </w:t>
      </w:r>
      <w:r w:rsidR="008E37D3">
        <w:rPr>
          <w:b/>
          <w:sz w:val="24"/>
          <w:szCs w:val="24"/>
          <w:lang w:val="kk-KZ"/>
        </w:rPr>
        <w:t xml:space="preserve"> </w:t>
      </w:r>
      <w:r w:rsidR="00AF7294" w:rsidRPr="00AF7294">
        <w:rPr>
          <w:b/>
          <w:sz w:val="24"/>
          <w:szCs w:val="24"/>
          <w:lang w:val="kk-KZ"/>
        </w:rPr>
        <w:t xml:space="preserve"> конфликтология</w:t>
      </w:r>
      <w:r w:rsidR="008E37D3">
        <w:rPr>
          <w:b/>
          <w:sz w:val="24"/>
          <w:szCs w:val="24"/>
          <w:lang w:val="kk-KZ"/>
        </w:rPr>
        <w:t xml:space="preserve"> негіздері</w:t>
      </w:r>
      <w:r w:rsidR="00381751">
        <w:rPr>
          <w:b/>
          <w:sz w:val="24"/>
          <w:szCs w:val="24"/>
          <w:lang w:val="kk-KZ"/>
        </w:rPr>
        <w:t>»</w:t>
      </w:r>
      <w:r w:rsidR="00AF7294" w:rsidRPr="00AF7294">
        <w:rPr>
          <w:b/>
          <w:sz w:val="24"/>
          <w:szCs w:val="24"/>
          <w:lang w:val="kk-KZ"/>
        </w:rPr>
        <w:t xml:space="preserve"> пәні бойынша </w:t>
      </w:r>
      <w:r>
        <w:rPr>
          <w:b/>
          <w:sz w:val="24"/>
          <w:szCs w:val="24"/>
          <w:lang w:val="kk-KZ"/>
        </w:rPr>
        <w:t>СӨЖ</w:t>
      </w:r>
      <w:r w:rsidRPr="00553BF6">
        <w:rPr>
          <w:b/>
          <w:sz w:val="24"/>
          <w:szCs w:val="24"/>
          <w:lang w:val="kk-KZ"/>
        </w:rPr>
        <w:t>/</w:t>
      </w:r>
      <w:r w:rsidR="00AF7294" w:rsidRPr="00AF7294">
        <w:rPr>
          <w:b/>
          <w:sz w:val="24"/>
          <w:szCs w:val="24"/>
          <w:lang w:val="kk-KZ"/>
        </w:rPr>
        <w:t xml:space="preserve">СОӨЖ </w:t>
      </w:r>
      <w:r>
        <w:rPr>
          <w:b/>
          <w:sz w:val="24"/>
          <w:szCs w:val="24"/>
          <w:lang w:val="kk-KZ"/>
        </w:rPr>
        <w:t xml:space="preserve">тапсырмалары және </w:t>
      </w:r>
      <w:r w:rsidR="00AF7294" w:rsidRPr="00AF7294">
        <w:rPr>
          <w:b/>
          <w:sz w:val="24"/>
          <w:szCs w:val="24"/>
          <w:lang w:val="kk-KZ"/>
        </w:rPr>
        <w:t>әдістемелік нұсқаулық</w:t>
      </w:r>
    </w:p>
    <w:p w:rsidR="000316B2" w:rsidRPr="00553BF6" w:rsidRDefault="008E37D3" w:rsidP="000316B2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</w:rPr>
        <w:t xml:space="preserve">2 </w:t>
      </w:r>
      <w:r w:rsidR="000316B2">
        <w:rPr>
          <w:b/>
          <w:lang w:val="kk-KZ"/>
        </w:rPr>
        <w:t>к</w:t>
      </w:r>
      <w:r w:rsidR="000316B2" w:rsidRPr="00553BF6">
        <w:rPr>
          <w:b/>
          <w:lang w:val="kk-KZ"/>
        </w:rPr>
        <w:t xml:space="preserve">урс, </w:t>
      </w:r>
      <w:r w:rsidR="000316B2">
        <w:rPr>
          <w:b/>
          <w:lang w:val="kk-KZ"/>
        </w:rPr>
        <w:t>қ</w:t>
      </w:r>
      <w:r w:rsidR="000316B2" w:rsidRPr="00553BF6">
        <w:rPr>
          <w:b/>
          <w:lang w:val="kk-KZ"/>
        </w:rPr>
        <w:t>/</w:t>
      </w:r>
      <w:proofErr w:type="gramStart"/>
      <w:r w:rsidR="000316B2">
        <w:rPr>
          <w:b/>
          <w:lang w:val="kk-KZ"/>
        </w:rPr>
        <w:t>б</w:t>
      </w:r>
      <w:proofErr w:type="gramEnd"/>
      <w:r w:rsidR="000316B2" w:rsidRPr="00553BF6">
        <w:rPr>
          <w:b/>
          <w:lang w:val="kk-KZ"/>
        </w:rPr>
        <w:t>, к</w:t>
      </w:r>
      <w:r w:rsidR="000316B2">
        <w:rPr>
          <w:b/>
          <w:lang w:val="kk-KZ"/>
        </w:rPr>
        <w:t xml:space="preserve">өктемгі </w:t>
      </w:r>
      <w:r w:rsidR="000316B2" w:rsidRPr="00553BF6">
        <w:rPr>
          <w:b/>
          <w:lang w:val="kk-KZ"/>
        </w:rPr>
        <w:t>- семестр, 3-кредит</w:t>
      </w:r>
    </w:p>
    <w:p w:rsidR="00AF7294" w:rsidRPr="00AF7294" w:rsidRDefault="00AF7294" w:rsidP="00AF7294">
      <w:pPr>
        <w:pStyle w:val="1"/>
        <w:jc w:val="center"/>
        <w:rPr>
          <w:b/>
          <w:sz w:val="24"/>
          <w:szCs w:val="24"/>
          <w:lang w:val="kk-KZ"/>
        </w:rPr>
      </w:pPr>
    </w:p>
    <w:p w:rsidR="00D24022" w:rsidRPr="00AF7294" w:rsidRDefault="00D24022" w:rsidP="00D24022">
      <w:pPr>
        <w:rPr>
          <w:bCs/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381751" w:rsidRPr="00DF0886">
        <w:rPr>
          <w:b/>
          <w:lang w:val="kk-KZ"/>
        </w:rPr>
        <w:t xml:space="preserve"> №</w:t>
      </w:r>
      <w:r w:rsidR="008B0B38" w:rsidRPr="00DF0886">
        <w:rPr>
          <w:b/>
          <w:lang w:val="kk-KZ"/>
        </w:rPr>
        <w:t>1</w:t>
      </w:r>
    </w:p>
    <w:p w:rsidR="00D24022" w:rsidRPr="00DF0886" w:rsidRDefault="00D24022" w:rsidP="00DF0886">
      <w:pPr>
        <w:pStyle w:val="a6"/>
        <w:numPr>
          <w:ilvl w:val="0"/>
          <w:numId w:val="7"/>
        </w:numPr>
        <w:rPr>
          <w:lang w:val="kk-KZ"/>
        </w:rPr>
      </w:pPr>
      <w:r w:rsidRPr="00DF0886">
        <w:rPr>
          <w:lang w:val="kk-KZ"/>
        </w:rPr>
        <w:t>Хронологиялық кесте құрастыру «Ұлы ойшылдардың конфликтологиялық идеясы».</w:t>
      </w:r>
    </w:p>
    <w:p w:rsidR="00DF0886" w:rsidRPr="00DF0886" w:rsidRDefault="00DF0886" w:rsidP="00DF0886">
      <w:pPr>
        <w:pStyle w:val="a6"/>
        <w:numPr>
          <w:ilvl w:val="0"/>
          <w:numId w:val="7"/>
        </w:numPr>
        <w:rPr>
          <w:lang w:val="kk-KZ"/>
        </w:rPr>
      </w:pPr>
      <w:r w:rsidRPr="00AF7294">
        <w:rPr>
          <w:lang w:val="kk-KZ"/>
        </w:rPr>
        <w:t>Конфликттердің белгілі классификациясына сүйене отырып, қоғамдағы әртүрлі конфликттер моделіне сурет-схема құрастыру.</w:t>
      </w:r>
    </w:p>
    <w:p w:rsidR="00381751" w:rsidRPr="00DF0886" w:rsidRDefault="00DF0886" w:rsidP="00DF0886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 Тарих шеңберіндегі конфликтология ұғымына ойшылдар идеясын</w:t>
      </w:r>
      <w:r>
        <w:rPr>
          <w:lang w:val="kk-KZ"/>
        </w:rPr>
        <w:t xml:space="preserve"> жан</w:t>
      </w:r>
      <w:r w:rsidRPr="00DF0886">
        <w:rPr>
          <w:lang w:val="kk-KZ"/>
        </w:rPr>
        <w:t>-</w:t>
      </w:r>
      <w:r>
        <w:rPr>
          <w:lang w:val="kk-KZ"/>
        </w:rPr>
        <w:t>жақты талдау, қазір қоғамда конфликттінің қай түрлері кездеседі.</w:t>
      </w:r>
    </w:p>
    <w:p w:rsidR="00DF0886" w:rsidRDefault="00DF0886" w:rsidP="008B0B38">
      <w:pPr>
        <w:pStyle w:val="1"/>
        <w:rPr>
          <w:sz w:val="24"/>
          <w:szCs w:val="24"/>
          <w:lang w:val="kk-KZ"/>
        </w:rPr>
      </w:pPr>
    </w:p>
    <w:p w:rsidR="008B0B38" w:rsidRPr="00DF0886" w:rsidRDefault="008B0B38" w:rsidP="008B0B38">
      <w:pPr>
        <w:pStyle w:val="1"/>
        <w:rPr>
          <w:b/>
          <w:bCs/>
          <w:sz w:val="24"/>
          <w:szCs w:val="24"/>
          <w:lang w:val="kk-KZ"/>
        </w:rPr>
      </w:pPr>
      <w:r w:rsidRPr="00DF0886">
        <w:rPr>
          <w:b/>
          <w:sz w:val="24"/>
          <w:szCs w:val="24"/>
          <w:lang w:val="kk-KZ"/>
        </w:rPr>
        <w:t>СОӨЖ</w:t>
      </w:r>
      <w:r w:rsidRPr="00DF0886">
        <w:rPr>
          <w:b/>
          <w:bCs/>
          <w:sz w:val="24"/>
          <w:szCs w:val="24"/>
          <w:lang w:val="kk-KZ"/>
        </w:rPr>
        <w:t xml:space="preserve"> №2</w:t>
      </w:r>
    </w:p>
    <w:p w:rsidR="008B0B38" w:rsidRDefault="008B0B38" w:rsidP="008B0B38">
      <w:pPr>
        <w:pStyle w:val="1"/>
        <w:numPr>
          <w:ilvl w:val="0"/>
          <w:numId w:val="5"/>
        </w:numPr>
        <w:rPr>
          <w:sz w:val="24"/>
          <w:szCs w:val="24"/>
          <w:lang w:val="kk-KZ"/>
        </w:rPr>
      </w:pPr>
      <w:r w:rsidRPr="00AF7294">
        <w:rPr>
          <w:sz w:val="24"/>
          <w:szCs w:val="24"/>
          <w:lang w:val="kk-KZ"/>
        </w:rPr>
        <w:t>Конфликттер типологиясы бойынша жіктеу.</w:t>
      </w:r>
    </w:p>
    <w:p w:rsidR="008B0B38" w:rsidRPr="00AF7294" w:rsidRDefault="008B0B38" w:rsidP="008B0B38">
      <w:pPr>
        <w:pStyle w:val="1"/>
        <w:numPr>
          <w:ilvl w:val="0"/>
          <w:numId w:val="5"/>
        </w:numPr>
        <w:rPr>
          <w:sz w:val="24"/>
          <w:szCs w:val="24"/>
          <w:lang w:val="kk-KZ"/>
        </w:rPr>
      </w:pPr>
      <w:r w:rsidRPr="00AF7294">
        <w:rPr>
          <w:bCs/>
          <w:sz w:val="24"/>
          <w:szCs w:val="24"/>
          <w:lang w:val="kk-KZ"/>
        </w:rPr>
        <w:t>Конфликтологияның бір саласы бойынша тақырыптық тезаурус құрастыру.</w:t>
      </w:r>
    </w:p>
    <w:p w:rsidR="008B0B38" w:rsidRDefault="00DF0886" w:rsidP="00DF0886">
      <w:pPr>
        <w:ind w:firstLine="360"/>
        <w:rPr>
          <w:b/>
          <w:color w:val="333333"/>
          <w:lang w:val="kk-KZ"/>
        </w:rPr>
      </w:pPr>
      <w:r w:rsidRPr="00DF0886">
        <w:rPr>
          <w:lang w:val="kk-KZ"/>
        </w:rPr>
        <w:t>Әдістемелік нұсқаулық:</w:t>
      </w:r>
      <w:r>
        <w:rPr>
          <w:lang w:val="kk-KZ"/>
        </w:rPr>
        <w:t xml:space="preserve"> конфликтінің қандай түрлері бар, оны қай ғалым қалай жіктейді, конфликтологияның бір саласы бойынша мәліметтер, терминологиялық сөздік құрастыру.</w:t>
      </w:r>
    </w:p>
    <w:p w:rsidR="00DF0886" w:rsidRPr="00AF7294" w:rsidRDefault="00DF0886" w:rsidP="00D24022">
      <w:pPr>
        <w:rPr>
          <w:b/>
          <w:color w:val="333333"/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381751" w:rsidRPr="00DF0886">
        <w:rPr>
          <w:b/>
          <w:lang w:val="kk-KZ"/>
        </w:rPr>
        <w:t xml:space="preserve"> №3</w:t>
      </w:r>
    </w:p>
    <w:p w:rsidR="00D24022" w:rsidRDefault="008B0B38" w:rsidP="008B0B38">
      <w:pPr>
        <w:pStyle w:val="a6"/>
        <w:numPr>
          <w:ilvl w:val="0"/>
          <w:numId w:val="6"/>
        </w:numPr>
        <w:rPr>
          <w:lang w:val="kk-KZ"/>
        </w:rPr>
      </w:pPr>
      <w:r w:rsidRPr="00AF7294">
        <w:rPr>
          <w:lang w:val="kk-KZ"/>
        </w:rPr>
        <w:t xml:space="preserve">«Тұлғаішілік конфликттер» тақырыбына </w:t>
      </w:r>
      <w:r w:rsidR="001334A4">
        <w:rPr>
          <w:lang w:val="kk-KZ"/>
        </w:rPr>
        <w:t>глосарий</w:t>
      </w:r>
      <w:r w:rsidRPr="00AF7294">
        <w:rPr>
          <w:lang w:val="kk-KZ"/>
        </w:rPr>
        <w:t xml:space="preserve"> құрастыру.</w:t>
      </w:r>
    </w:p>
    <w:p w:rsidR="008B0B38" w:rsidRDefault="008B0B38" w:rsidP="008B0B38">
      <w:pPr>
        <w:pStyle w:val="a6"/>
        <w:numPr>
          <w:ilvl w:val="0"/>
          <w:numId w:val="6"/>
        </w:numPr>
        <w:rPr>
          <w:lang w:val="kk-KZ"/>
        </w:rPr>
      </w:pPr>
      <w:r w:rsidRPr="00AF7294">
        <w:rPr>
          <w:lang w:val="kk-KZ"/>
        </w:rPr>
        <w:t>Тақырып бойынша кесте толтыру үшін материалдар немесе схемалық сурет жасау:</w:t>
      </w:r>
    </w:p>
    <w:p w:rsidR="008B0B38" w:rsidRPr="00381751" w:rsidRDefault="008B0B38" w:rsidP="008B0B38">
      <w:pPr>
        <w:pStyle w:val="2"/>
        <w:numPr>
          <w:ilvl w:val="0"/>
          <w:numId w:val="1"/>
        </w:numPr>
        <w:tabs>
          <w:tab w:val="num" w:pos="2340"/>
        </w:tabs>
        <w:spacing w:after="0" w:line="240" w:lineRule="auto"/>
        <w:ind w:left="0" w:firstLine="0"/>
      </w:pPr>
      <w:r w:rsidRPr="008B0B38">
        <w:rPr>
          <w:lang w:val="kk-KZ"/>
        </w:rPr>
        <w:t xml:space="preserve"> </w:t>
      </w:r>
      <w:r w:rsidRPr="00AF7294">
        <w:t>«</w:t>
      </w:r>
      <w:r w:rsidRPr="00AF7294">
        <w:rPr>
          <w:lang w:val="kk-KZ"/>
        </w:rPr>
        <w:t>Конфликттің даму кезеңдері</w:t>
      </w:r>
      <w:r w:rsidRPr="00AF7294">
        <w:t>».</w:t>
      </w:r>
    </w:p>
    <w:p w:rsidR="008B0B38" w:rsidRPr="00381751" w:rsidRDefault="008B0B38" w:rsidP="008B0B38">
      <w:pPr>
        <w:pStyle w:val="2"/>
        <w:numPr>
          <w:ilvl w:val="0"/>
          <w:numId w:val="1"/>
        </w:numPr>
        <w:tabs>
          <w:tab w:val="num" w:pos="2340"/>
        </w:tabs>
        <w:spacing w:after="0" w:line="240" w:lineRule="auto"/>
        <w:ind w:left="0" w:firstLine="0"/>
      </w:pPr>
      <w:r w:rsidRPr="00AF7294">
        <w:t>«</w:t>
      </w:r>
      <w:r w:rsidRPr="00381751">
        <w:rPr>
          <w:lang w:val="kk-KZ"/>
        </w:rPr>
        <w:t>Әлеуметтік конфликттің п</w:t>
      </w:r>
      <w:proofErr w:type="spellStart"/>
      <w:r w:rsidRPr="00AF7294">
        <w:t>озитив</w:t>
      </w:r>
      <w:proofErr w:type="spellEnd"/>
      <w:r w:rsidRPr="00381751">
        <w:rPr>
          <w:lang w:val="kk-KZ"/>
        </w:rPr>
        <w:t xml:space="preserve">ті және </w:t>
      </w:r>
      <w:r w:rsidRPr="00AF7294">
        <w:t>негатив</w:t>
      </w:r>
      <w:r w:rsidRPr="00381751">
        <w:rPr>
          <w:lang w:val="kk-KZ"/>
        </w:rPr>
        <w:t>ті</w:t>
      </w:r>
      <w:r w:rsidRPr="00AF7294">
        <w:t xml:space="preserve"> </w:t>
      </w:r>
      <w:r w:rsidRPr="00381751">
        <w:rPr>
          <w:lang w:val="kk-KZ"/>
        </w:rPr>
        <w:t>қызметтері</w:t>
      </w:r>
      <w:r w:rsidRPr="00AF7294">
        <w:t>».</w:t>
      </w:r>
    </w:p>
    <w:p w:rsidR="008B0B38" w:rsidRDefault="00DF0886" w:rsidP="00DF0886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>
        <w:rPr>
          <w:lang w:val="kk-KZ"/>
        </w:rPr>
        <w:t xml:space="preserve"> «Тұлғаішілік конфликт</w:t>
      </w:r>
      <w:r w:rsidRPr="00AF7294">
        <w:rPr>
          <w:lang w:val="kk-KZ"/>
        </w:rPr>
        <w:t>»</w:t>
      </w:r>
      <w:r>
        <w:rPr>
          <w:lang w:val="kk-KZ"/>
        </w:rPr>
        <w:t xml:space="preserve"> дегеніміз не? Оның жағымды және жағымсыз қырларына сипаттама беру</w:t>
      </w:r>
      <w:r w:rsidR="00886865">
        <w:rPr>
          <w:lang w:val="kk-KZ"/>
        </w:rPr>
        <w:t>. Конфликт қай кезеңнен бастау алады? Әлеуметтік конфликт дегеніміз не? Оның қызметтері.</w:t>
      </w:r>
    </w:p>
    <w:p w:rsidR="00DF0886" w:rsidRPr="00DF0886" w:rsidRDefault="00DF0886" w:rsidP="008B0B38">
      <w:pPr>
        <w:rPr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381751" w:rsidRPr="00DF0886">
        <w:rPr>
          <w:b/>
          <w:lang w:val="kk-KZ"/>
        </w:rPr>
        <w:t xml:space="preserve"> №4</w:t>
      </w:r>
    </w:p>
    <w:p w:rsidR="00D24022" w:rsidRPr="00DF0886" w:rsidRDefault="00B87C49" w:rsidP="00DF0886">
      <w:pPr>
        <w:pStyle w:val="a6"/>
        <w:numPr>
          <w:ilvl w:val="1"/>
          <w:numId w:val="1"/>
        </w:numPr>
        <w:rPr>
          <w:lang w:val="kk-KZ"/>
        </w:rPr>
      </w:pPr>
      <w:r w:rsidRPr="00DF0886">
        <w:rPr>
          <w:lang w:val="kk-KZ"/>
        </w:rPr>
        <w:t>«Конфликтіні реттеудегі әмбебап тәсілдер» тірек сызба құрастыру.</w:t>
      </w:r>
    </w:p>
    <w:p w:rsidR="00DF0886" w:rsidRPr="00DF0886" w:rsidRDefault="00DF0886" w:rsidP="00DF0886">
      <w:pPr>
        <w:pStyle w:val="a6"/>
        <w:numPr>
          <w:ilvl w:val="1"/>
          <w:numId w:val="1"/>
        </w:numPr>
        <w:rPr>
          <w:lang w:val="kk-KZ"/>
        </w:rPr>
      </w:pPr>
      <w:r w:rsidRPr="00AF7294">
        <w:rPr>
          <w:lang w:val="kk-KZ"/>
        </w:rPr>
        <w:t>«Конфликттің себептері туралы теория» тақырыбына тірек конспект құрастыру.</w:t>
      </w:r>
    </w:p>
    <w:p w:rsidR="00D24022" w:rsidRDefault="00DF0886" w:rsidP="00DF0886">
      <w:pPr>
        <w:pStyle w:val="2"/>
        <w:spacing w:after="0" w:line="240" w:lineRule="auto"/>
        <w:ind w:left="0"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 w:rsidR="00886865">
        <w:rPr>
          <w:lang w:val="kk-KZ"/>
        </w:rPr>
        <w:t xml:space="preserve"> конфликтіні реттеудегі тәсілдерге тоқталып, сызба құрастыру. </w:t>
      </w:r>
    </w:p>
    <w:p w:rsidR="00DF0886" w:rsidRPr="008656A7" w:rsidRDefault="00DF0886" w:rsidP="008B0B38">
      <w:pPr>
        <w:pStyle w:val="2"/>
        <w:spacing w:after="0" w:line="240" w:lineRule="auto"/>
        <w:ind w:left="0"/>
        <w:rPr>
          <w:lang w:val="kk-KZ"/>
        </w:rPr>
      </w:pPr>
    </w:p>
    <w:p w:rsidR="00B87C49" w:rsidRPr="00DF0886" w:rsidRDefault="00B87C49" w:rsidP="00B87C49">
      <w:pPr>
        <w:rPr>
          <w:b/>
          <w:lang w:val="kk-KZ"/>
        </w:rPr>
      </w:pPr>
      <w:r w:rsidRPr="00DF0886">
        <w:rPr>
          <w:b/>
          <w:lang w:val="kk-KZ"/>
        </w:rPr>
        <w:t>СОӨЖ №5</w:t>
      </w:r>
    </w:p>
    <w:p w:rsidR="00B87C49" w:rsidRPr="00DF0886" w:rsidRDefault="00B87C49" w:rsidP="00DF0886">
      <w:pPr>
        <w:pStyle w:val="a6"/>
        <w:numPr>
          <w:ilvl w:val="2"/>
          <w:numId w:val="1"/>
        </w:numPr>
        <w:rPr>
          <w:lang w:val="kk-KZ"/>
        </w:rPr>
      </w:pPr>
      <w:r w:rsidRPr="00DF0886">
        <w:rPr>
          <w:lang w:val="kk-KZ"/>
        </w:rPr>
        <w:t>«Мектептегі конфликттер</w:t>
      </w:r>
      <w:r w:rsidR="001334A4">
        <w:rPr>
          <w:lang w:val="kk-KZ"/>
        </w:rPr>
        <w:t xml:space="preserve"> және оларды шешу» тақырыбына 5</w:t>
      </w:r>
      <w:r w:rsidRPr="00DF0886">
        <w:rPr>
          <w:lang w:val="kk-KZ"/>
        </w:rPr>
        <w:t xml:space="preserve">  жағдаят жасау.</w:t>
      </w:r>
    </w:p>
    <w:p w:rsidR="00D24022" w:rsidRDefault="00DF0886" w:rsidP="00DF0886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 w:rsidR="00886865">
        <w:rPr>
          <w:lang w:val="kk-KZ"/>
        </w:rPr>
        <w:t xml:space="preserve"> Мектепте, педагогикалық процесте кездесетін конфликттерге жағдаят құрастырып, оның шешу жолдарын көрсетіңіз.</w:t>
      </w:r>
    </w:p>
    <w:p w:rsidR="00DF0886" w:rsidRPr="008656A7" w:rsidRDefault="00DF0886" w:rsidP="00D24022">
      <w:pPr>
        <w:rPr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B87C49" w:rsidRPr="00DF0886">
        <w:rPr>
          <w:b/>
          <w:lang w:val="kk-KZ"/>
        </w:rPr>
        <w:t xml:space="preserve"> №6</w:t>
      </w:r>
    </w:p>
    <w:p w:rsidR="00D24022" w:rsidRDefault="00D24022" w:rsidP="00D24022">
      <w:pPr>
        <w:rPr>
          <w:lang w:val="kk-KZ"/>
        </w:rPr>
      </w:pPr>
      <w:r w:rsidRPr="00AF7294">
        <w:rPr>
          <w:lang w:val="kk-KZ"/>
        </w:rPr>
        <w:t xml:space="preserve">1. </w:t>
      </w:r>
      <w:r w:rsidR="00B87C49" w:rsidRPr="00AF7294">
        <w:rPr>
          <w:lang w:val="kk-KZ"/>
        </w:rPr>
        <w:t xml:space="preserve">«Білім беру аймағындағы конфликттерді басқару» тақырыбына топтық буклет құрастыру. </w:t>
      </w:r>
    </w:p>
    <w:p w:rsidR="00D24022" w:rsidRPr="00AF7294" w:rsidRDefault="00D24022" w:rsidP="008656A7">
      <w:pPr>
        <w:pStyle w:val="a4"/>
        <w:tabs>
          <w:tab w:val="num" w:pos="1260"/>
        </w:tabs>
        <w:spacing w:after="0"/>
        <w:ind w:left="0"/>
        <w:rPr>
          <w:bCs/>
          <w:lang w:val="kk-KZ"/>
        </w:rPr>
      </w:pPr>
      <w:r w:rsidRPr="00AF7294">
        <w:rPr>
          <w:bCs/>
          <w:lang w:val="kk-KZ"/>
        </w:rPr>
        <w:t>2.</w:t>
      </w:r>
      <w:r w:rsidRPr="00AF7294">
        <w:rPr>
          <w:lang w:val="kk-KZ"/>
        </w:rPr>
        <w:t xml:space="preserve"> </w:t>
      </w:r>
      <w:r w:rsidRPr="00AF7294">
        <w:rPr>
          <w:bCs/>
          <w:lang w:val="kk-KZ"/>
        </w:rPr>
        <w:t xml:space="preserve">Берілген тақырыптардың біріне газет журналдар басылымдарынан </w:t>
      </w:r>
      <w:r w:rsidR="008656A7">
        <w:rPr>
          <w:bCs/>
          <w:lang w:val="kk-KZ"/>
        </w:rPr>
        <w:t xml:space="preserve">баяндама </w:t>
      </w:r>
      <w:r w:rsidRPr="00AF7294">
        <w:rPr>
          <w:bCs/>
          <w:lang w:val="kk-KZ"/>
        </w:rPr>
        <w:t>дайындаңыз:</w:t>
      </w:r>
    </w:p>
    <w:p w:rsidR="00D24022" w:rsidRPr="00AF7294" w:rsidRDefault="00D24022" w:rsidP="00D24022">
      <w:pPr>
        <w:pStyle w:val="a4"/>
        <w:numPr>
          <w:ilvl w:val="0"/>
          <w:numId w:val="2"/>
        </w:numPr>
        <w:tabs>
          <w:tab w:val="clear" w:pos="1080"/>
          <w:tab w:val="num" w:pos="131"/>
          <w:tab w:val="left" w:pos="671"/>
        </w:tabs>
        <w:spacing w:after="0"/>
        <w:ind w:left="0" w:hanging="131"/>
        <w:rPr>
          <w:bCs/>
        </w:rPr>
      </w:pPr>
      <w:r w:rsidRPr="00AF7294">
        <w:rPr>
          <w:bCs/>
          <w:lang w:val="kk-KZ"/>
        </w:rPr>
        <w:t>Мемлекетаралық конфликттер және олардың реттелуі</w:t>
      </w:r>
      <w:r w:rsidRPr="00AF7294">
        <w:rPr>
          <w:bCs/>
        </w:rPr>
        <w:t>.</w:t>
      </w:r>
    </w:p>
    <w:p w:rsidR="00D24022" w:rsidRDefault="00D24022" w:rsidP="00D24022">
      <w:pPr>
        <w:pStyle w:val="a4"/>
        <w:numPr>
          <w:ilvl w:val="0"/>
          <w:numId w:val="2"/>
        </w:numPr>
        <w:tabs>
          <w:tab w:val="clear" w:pos="1080"/>
          <w:tab w:val="num" w:pos="131"/>
          <w:tab w:val="left" w:pos="671"/>
        </w:tabs>
        <w:spacing w:after="0"/>
        <w:ind w:left="0" w:hanging="131"/>
        <w:rPr>
          <w:bCs/>
        </w:rPr>
      </w:pPr>
      <w:proofErr w:type="spellStart"/>
      <w:r w:rsidRPr="00AF7294">
        <w:rPr>
          <w:bCs/>
        </w:rPr>
        <w:t>Этн</w:t>
      </w:r>
      <w:proofErr w:type="spellEnd"/>
      <w:r w:rsidRPr="00AF7294">
        <w:rPr>
          <w:bCs/>
          <w:lang w:val="kk-KZ"/>
        </w:rPr>
        <w:t>остық</w:t>
      </w:r>
      <w:r w:rsidRPr="00AF7294">
        <w:rPr>
          <w:bCs/>
        </w:rPr>
        <w:t xml:space="preserve"> конфликт</w:t>
      </w:r>
      <w:r w:rsidRPr="00AF7294">
        <w:rPr>
          <w:bCs/>
          <w:lang w:val="kk-KZ"/>
        </w:rPr>
        <w:t>тер</w:t>
      </w:r>
      <w:r w:rsidRPr="00AF7294">
        <w:rPr>
          <w:bCs/>
        </w:rPr>
        <w:t xml:space="preserve"> </w:t>
      </w:r>
      <w:r w:rsidRPr="00AF7294">
        <w:rPr>
          <w:bCs/>
          <w:lang w:val="kk-KZ"/>
        </w:rPr>
        <w:t>терроризмнің бі</w:t>
      </w:r>
      <w:proofErr w:type="gramStart"/>
      <w:r w:rsidRPr="00AF7294">
        <w:rPr>
          <w:bCs/>
          <w:lang w:val="kk-KZ"/>
        </w:rPr>
        <w:t>р</w:t>
      </w:r>
      <w:proofErr w:type="gramEnd"/>
      <w:r w:rsidRPr="00AF7294">
        <w:rPr>
          <w:bCs/>
          <w:lang w:val="kk-KZ"/>
        </w:rPr>
        <w:t xml:space="preserve"> себебі ретінде</w:t>
      </w:r>
      <w:r w:rsidRPr="00AF7294">
        <w:rPr>
          <w:bCs/>
        </w:rPr>
        <w:t>.</w:t>
      </w:r>
    </w:p>
    <w:p w:rsidR="008656A7" w:rsidRPr="00AF7294" w:rsidRDefault="008656A7" w:rsidP="00D24022">
      <w:pPr>
        <w:pStyle w:val="a4"/>
        <w:numPr>
          <w:ilvl w:val="0"/>
          <w:numId w:val="2"/>
        </w:numPr>
        <w:tabs>
          <w:tab w:val="clear" w:pos="1080"/>
          <w:tab w:val="num" w:pos="131"/>
          <w:tab w:val="left" w:pos="671"/>
        </w:tabs>
        <w:spacing w:after="0"/>
        <w:ind w:left="0" w:hanging="131"/>
        <w:rPr>
          <w:bCs/>
        </w:rPr>
      </w:pPr>
      <w:r w:rsidRPr="00AF7294">
        <w:rPr>
          <w:bCs/>
          <w:lang w:val="kk-KZ"/>
        </w:rPr>
        <w:lastRenderedPageBreak/>
        <w:t>Еңбек ұжымындағы к</w:t>
      </w:r>
      <w:proofErr w:type="spellStart"/>
      <w:r w:rsidRPr="00AF7294">
        <w:rPr>
          <w:bCs/>
        </w:rPr>
        <w:t>онфликт</w:t>
      </w:r>
      <w:proofErr w:type="spellEnd"/>
      <w:r w:rsidRPr="00AF7294">
        <w:rPr>
          <w:bCs/>
          <w:lang w:val="kk-KZ"/>
        </w:rPr>
        <w:t>тер</w:t>
      </w:r>
      <w:r w:rsidRPr="00AF7294">
        <w:rPr>
          <w:bCs/>
        </w:rPr>
        <w:t>.</w:t>
      </w:r>
    </w:p>
    <w:p w:rsidR="00D24022" w:rsidRDefault="00DF0886" w:rsidP="00886865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 w:rsidR="00886865">
        <w:rPr>
          <w:lang w:val="kk-KZ"/>
        </w:rPr>
        <w:t>Берілген тақырыптарға газет журнал басылымдарынан мақалалар тауып, талдау. Басқару стильдеріне тоқталу.</w:t>
      </w:r>
    </w:p>
    <w:p w:rsidR="000316B2" w:rsidRDefault="000316B2" w:rsidP="00886865">
      <w:pPr>
        <w:ind w:firstLine="708"/>
        <w:rPr>
          <w:bCs/>
          <w:lang w:val="kk-KZ"/>
        </w:rPr>
      </w:pPr>
    </w:p>
    <w:p w:rsidR="000316B2" w:rsidRDefault="000316B2" w:rsidP="00886865">
      <w:pPr>
        <w:ind w:firstLine="708"/>
        <w:rPr>
          <w:bCs/>
          <w:lang w:val="kk-KZ"/>
        </w:rPr>
      </w:pPr>
    </w:p>
    <w:p w:rsidR="00381751" w:rsidRDefault="00381751" w:rsidP="00D24022">
      <w:pPr>
        <w:rPr>
          <w:lang w:val="kk-KZ"/>
        </w:rPr>
      </w:pPr>
    </w:p>
    <w:p w:rsidR="008656A7" w:rsidRDefault="008656A7" w:rsidP="00D24022">
      <w:pPr>
        <w:rPr>
          <w:lang w:val="kk-KZ"/>
        </w:rPr>
      </w:pPr>
    </w:p>
    <w:p w:rsidR="00D24022" w:rsidRPr="00AF7294" w:rsidRDefault="00D24022" w:rsidP="00D24022">
      <w:pPr>
        <w:rPr>
          <w:lang w:val="kk-KZ"/>
        </w:rPr>
      </w:pPr>
    </w:p>
    <w:p w:rsidR="00D24022" w:rsidRPr="00AF7294" w:rsidRDefault="00D24022" w:rsidP="00D24022">
      <w:pPr>
        <w:rPr>
          <w:lang w:val="kk-KZ"/>
        </w:rPr>
      </w:pPr>
    </w:p>
    <w:p w:rsidR="00D24022" w:rsidRPr="00AF7294" w:rsidRDefault="00D24022" w:rsidP="00D24022">
      <w:pPr>
        <w:rPr>
          <w:lang w:val="kk-KZ"/>
        </w:rPr>
      </w:pPr>
    </w:p>
    <w:sectPr w:rsidR="00D24022" w:rsidRPr="00AF7294" w:rsidSect="008C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714"/>
    <w:multiLevelType w:val="hybridMultilevel"/>
    <w:tmpl w:val="45F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7949"/>
    <w:multiLevelType w:val="hybridMultilevel"/>
    <w:tmpl w:val="8320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7950"/>
    <w:multiLevelType w:val="hybridMultilevel"/>
    <w:tmpl w:val="1E10D58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2A75F4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944D2"/>
    <w:multiLevelType w:val="hybridMultilevel"/>
    <w:tmpl w:val="721ABC76"/>
    <w:lvl w:ilvl="0" w:tplc="A38EE6E6">
      <w:start w:val="1"/>
      <w:numFmt w:val="decimal"/>
      <w:lvlText w:val="%1."/>
      <w:lvlJc w:val="left"/>
      <w:pPr>
        <w:tabs>
          <w:tab w:val="num" w:pos="311"/>
        </w:tabs>
        <w:ind w:left="3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5">
    <w:nsid w:val="69424CD2"/>
    <w:multiLevelType w:val="hybridMultilevel"/>
    <w:tmpl w:val="992EE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6D6F1461"/>
    <w:multiLevelType w:val="hybridMultilevel"/>
    <w:tmpl w:val="FFA8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162A"/>
    <w:multiLevelType w:val="hybridMultilevel"/>
    <w:tmpl w:val="D6B2EAA8"/>
    <w:lvl w:ilvl="0" w:tplc="0419000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hAnsi="Trebuchet MS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22"/>
    <w:rsid w:val="000316B2"/>
    <w:rsid w:val="001334A4"/>
    <w:rsid w:val="00381751"/>
    <w:rsid w:val="00814C92"/>
    <w:rsid w:val="008656A7"/>
    <w:rsid w:val="00886865"/>
    <w:rsid w:val="008B0B38"/>
    <w:rsid w:val="008C728F"/>
    <w:rsid w:val="008E37D3"/>
    <w:rsid w:val="00960208"/>
    <w:rsid w:val="009B149F"/>
    <w:rsid w:val="00AF7294"/>
    <w:rsid w:val="00B87C49"/>
    <w:rsid w:val="00D24022"/>
    <w:rsid w:val="00DF0886"/>
    <w:rsid w:val="00E36008"/>
    <w:rsid w:val="00E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4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Bullet"/>
    <w:basedOn w:val="a"/>
    <w:autoRedefine/>
    <w:rsid w:val="00D24022"/>
    <w:pPr>
      <w:tabs>
        <w:tab w:val="left" w:pos="3518"/>
      </w:tabs>
      <w:ind w:right="192"/>
      <w:jc w:val="both"/>
    </w:pPr>
    <w:rPr>
      <w:bCs/>
      <w:sz w:val="20"/>
    </w:rPr>
  </w:style>
  <w:style w:type="paragraph" w:styleId="2">
    <w:name w:val="Body Text Indent 2"/>
    <w:basedOn w:val="a"/>
    <w:link w:val="20"/>
    <w:uiPriority w:val="99"/>
    <w:unhideWhenUsed/>
    <w:rsid w:val="00D240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4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240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4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4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Bullet"/>
    <w:basedOn w:val="a"/>
    <w:autoRedefine/>
    <w:rsid w:val="00D24022"/>
    <w:pPr>
      <w:tabs>
        <w:tab w:val="left" w:pos="3518"/>
      </w:tabs>
      <w:ind w:right="192"/>
      <w:jc w:val="both"/>
    </w:pPr>
    <w:rPr>
      <w:bCs/>
      <w:sz w:val="20"/>
    </w:rPr>
  </w:style>
  <w:style w:type="paragraph" w:styleId="2">
    <w:name w:val="Body Text Indent 2"/>
    <w:basedOn w:val="a"/>
    <w:link w:val="20"/>
    <w:uiPriority w:val="99"/>
    <w:unhideWhenUsed/>
    <w:rsid w:val="00D240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4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240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4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Aliya</dc:creator>
  <cp:lastModifiedBy>Admin</cp:lastModifiedBy>
  <cp:revision>2</cp:revision>
  <dcterms:created xsi:type="dcterms:W3CDTF">2016-02-02T20:33:00Z</dcterms:created>
  <dcterms:modified xsi:type="dcterms:W3CDTF">2016-02-02T20:33:00Z</dcterms:modified>
</cp:coreProperties>
</file>